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F" w:rsidRPr="00375294" w:rsidRDefault="0065311F" w:rsidP="00653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1/2018-2019</w:t>
      </w:r>
    </w:p>
    <w:p w:rsidR="0065311F" w:rsidRPr="00375294" w:rsidRDefault="0065311F" w:rsidP="0065311F">
      <w:pPr>
        <w:jc w:val="center"/>
        <w:rPr>
          <w:b/>
          <w:sz w:val="24"/>
          <w:szCs w:val="24"/>
        </w:rPr>
      </w:pPr>
    </w:p>
    <w:p w:rsidR="0065311F" w:rsidRPr="00375294" w:rsidRDefault="0065311F" w:rsidP="0065311F">
      <w:pPr>
        <w:jc w:val="center"/>
        <w:rPr>
          <w:b/>
          <w:sz w:val="24"/>
          <w:szCs w:val="24"/>
        </w:rPr>
      </w:pPr>
      <w:r w:rsidRPr="00375294">
        <w:rPr>
          <w:b/>
          <w:sz w:val="24"/>
          <w:szCs w:val="24"/>
        </w:rPr>
        <w:t>Z PRVÉHO USTANOVUJÚCEHO ZASADNUTIA OBECN</w:t>
      </w:r>
      <w:r>
        <w:rPr>
          <w:b/>
          <w:sz w:val="24"/>
          <w:szCs w:val="24"/>
        </w:rPr>
        <w:t>É</w:t>
      </w:r>
      <w:r w:rsidRPr="00375294">
        <w:rPr>
          <w:b/>
          <w:sz w:val="24"/>
          <w:szCs w:val="24"/>
        </w:rPr>
        <w:t xml:space="preserve">HO ZASTUPITEĽSTVA </w:t>
      </w:r>
      <w:r>
        <w:rPr>
          <w:b/>
          <w:sz w:val="24"/>
          <w:szCs w:val="24"/>
        </w:rPr>
        <w:t xml:space="preserve">OBCE </w:t>
      </w:r>
      <w:r w:rsidRPr="00375294">
        <w:rPr>
          <w:b/>
          <w:sz w:val="24"/>
          <w:szCs w:val="24"/>
        </w:rPr>
        <w:t>SENOHRAD,</w:t>
      </w:r>
    </w:p>
    <w:p w:rsidR="0065311F" w:rsidRPr="00375294" w:rsidRDefault="0065311F" w:rsidP="0065311F">
      <w:pPr>
        <w:jc w:val="center"/>
        <w:rPr>
          <w:b/>
          <w:sz w:val="24"/>
          <w:szCs w:val="24"/>
        </w:rPr>
      </w:pPr>
    </w:p>
    <w:p w:rsidR="0065311F" w:rsidRPr="00375294" w:rsidRDefault="0065311F" w:rsidP="00653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ktoré sa konalo dňa 05.12.2018 </w:t>
      </w:r>
    </w:p>
    <w:p w:rsidR="0065311F" w:rsidRDefault="0065311F" w:rsidP="0065311F">
      <w:pPr>
        <w:jc w:val="both"/>
        <w:rPr>
          <w:b/>
        </w:rPr>
      </w:pPr>
    </w:p>
    <w:p w:rsidR="0065311F" w:rsidRDefault="0065311F" w:rsidP="0065311F">
      <w:pPr>
        <w:jc w:val="both"/>
        <w:rPr>
          <w:b/>
        </w:rPr>
      </w:pPr>
    </w:p>
    <w:p w:rsidR="0065311F" w:rsidRDefault="0065311F" w:rsidP="0065311F">
      <w:pPr>
        <w:jc w:val="both"/>
        <w:rPr>
          <w:b/>
        </w:rPr>
      </w:pPr>
    </w:p>
    <w:p w:rsidR="0065311F" w:rsidRDefault="0065311F" w:rsidP="0065311F">
      <w:pPr>
        <w:jc w:val="both"/>
        <w:rPr>
          <w:b/>
          <w:sz w:val="32"/>
          <w:szCs w:val="32"/>
        </w:rPr>
      </w:pPr>
      <w:r w:rsidRPr="00E478B0">
        <w:rPr>
          <w:b/>
          <w:sz w:val="32"/>
          <w:szCs w:val="32"/>
        </w:rPr>
        <w:t>Obecné zastupiteľstvo      v        S e n o h r a d e</w:t>
      </w:r>
    </w:p>
    <w:p w:rsidR="0065311F" w:rsidRDefault="0065311F" w:rsidP="0065311F">
      <w:pPr>
        <w:jc w:val="both"/>
        <w:rPr>
          <w:b/>
          <w:sz w:val="32"/>
          <w:szCs w:val="32"/>
        </w:rPr>
      </w:pPr>
    </w:p>
    <w:p w:rsidR="0065311F" w:rsidRDefault="0065311F" w:rsidP="0065311F">
      <w:pPr>
        <w:jc w:val="both"/>
        <w:rPr>
          <w:sz w:val="24"/>
          <w:szCs w:val="24"/>
        </w:rPr>
      </w:pPr>
      <w:r>
        <w:rPr>
          <w:sz w:val="24"/>
          <w:szCs w:val="24"/>
        </w:rPr>
        <w:t>na svojom ustanovujúcom zasadnutí prerokovalo</w:t>
      </w:r>
    </w:p>
    <w:p w:rsidR="0065311F" w:rsidRDefault="0065311F" w:rsidP="006531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informáciu o výsledkoch voľby starostu a volieb do obecného zastupiteľstva</w:t>
      </w:r>
    </w:p>
    <w:p w:rsidR="0065311F" w:rsidRPr="00F541A7" w:rsidRDefault="0065311F" w:rsidP="006531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zriadenie komisií OZ, určenie náplne ich práce, voľba členov a predsedov komisií</w:t>
      </w:r>
    </w:p>
    <w:p w:rsidR="0065311F" w:rsidRDefault="0065311F" w:rsidP="0065311F">
      <w:pPr>
        <w:numPr>
          <w:ilvl w:val="0"/>
          <w:numId w:val="3"/>
        </w:numPr>
        <w:jc w:val="both"/>
        <w:rPr>
          <w:sz w:val="24"/>
          <w:szCs w:val="24"/>
        </w:rPr>
      </w:pPr>
      <w:r w:rsidRPr="00FE4F99">
        <w:rPr>
          <w:sz w:val="24"/>
          <w:szCs w:val="24"/>
        </w:rPr>
        <w:t>návrh na určeni</w:t>
      </w:r>
      <w:r>
        <w:rPr>
          <w:sz w:val="24"/>
          <w:szCs w:val="24"/>
        </w:rPr>
        <w:t>e mesačného platu starostky obce</w:t>
      </w:r>
    </w:p>
    <w:p w:rsidR="0065311F" w:rsidRPr="00FE4F99" w:rsidRDefault="0065311F" w:rsidP="0065311F">
      <w:pPr>
        <w:ind w:left="720"/>
        <w:jc w:val="both"/>
        <w:rPr>
          <w:sz w:val="24"/>
          <w:szCs w:val="24"/>
        </w:rPr>
      </w:pPr>
    </w:p>
    <w:p w:rsidR="0065311F" w:rsidRPr="00D00AB1" w:rsidRDefault="0065311F" w:rsidP="0065311F">
      <w:pPr>
        <w:jc w:val="both"/>
        <w:rPr>
          <w:b/>
          <w:sz w:val="28"/>
          <w:szCs w:val="28"/>
        </w:rPr>
      </w:pPr>
      <w:r w:rsidRPr="00D00AB1">
        <w:rPr>
          <w:b/>
          <w:sz w:val="28"/>
          <w:szCs w:val="28"/>
        </w:rPr>
        <w:t>Obecné zastupiteľstvo v Senohrade prijíma Uznesenie č. 1/20</w:t>
      </w:r>
      <w:r>
        <w:rPr>
          <w:b/>
          <w:sz w:val="28"/>
          <w:szCs w:val="28"/>
        </w:rPr>
        <w:t>18-2019</w:t>
      </w:r>
    </w:p>
    <w:p w:rsidR="0065311F" w:rsidRPr="00AC52CC" w:rsidRDefault="0065311F" w:rsidP="0065311F">
      <w:pPr>
        <w:jc w:val="both"/>
        <w:rPr>
          <w:b/>
          <w:sz w:val="32"/>
          <w:szCs w:val="32"/>
        </w:rPr>
      </w:pPr>
    </w:p>
    <w:p w:rsidR="0065311F" w:rsidRPr="00331619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619">
        <w:rPr>
          <w:b/>
          <w:sz w:val="24"/>
          <w:szCs w:val="24"/>
        </w:rPr>
        <w:t>berie na vedomie</w:t>
      </w:r>
    </w:p>
    <w:p w:rsidR="0065311F" w:rsidRPr="00331619" w:rsidRDefault="0065311F" w:rsidP="0065311F">
      <w:pPr>
        <w:ind w:left="360"/>
        <w:jc w:val="both"/>
        <w:rPr>
          <w:b/>
          <w:sz w:val="24"/>
          <w:szCs w:val="24"/>
        </w:rPr>
      </w:pPr>
    </w:p>
    <w:p w:rsidR="0065311F" w:rsidRPr="00331619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>výsledky v</w:t>
      </w:r>
      <w:r>
        <w:rPr>
          <w:sz w:val="24"/>
          <w:szCs w:val="24"/>
        </w:rPr>
        <w:t>oľby starostky a volieb do obecného zastupiteľstva</w:t>
      </w:r>
    </w:p>
    <w:p w:rsidR="0065311F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>vystúpenie novozvolenej starostky</w:t>
      </w:r>
    </w:p>
    <w:p w:rsidR="0065311F" w:rsidRPr="00F541A7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poverenie starostky obce </w:t>
      </w:r>
      <w:r w:rsidRPr="000A5115">
        <w:rPr>
          <w:sz w:val="24"/>
        </w:rPr>
        <w:t>funkciou zástup</w:t>
      </w:r>
      <w:r>
        <w:rPr>
          <w:sz w:val="24"/>
        </w:rPr>
        <w:t>cu</w:t>
      </w:r>
      <w:r w:rsidRPr="000A5115">
        <w:rPr>
          <w:sz w:val="24"/>
        </w:rPr>
        <w:t xml:space="preserve"> starostky </w:t>
      </w:r>
      <w:r>
        <w:rPr>
          <w:sz w:val="24"/>
        </w:rPr>
        <w:t xml:space="preserve">a uzavierania manželstiev pred matričným úradom p. Milana </w:t>
      </w:r>
      <w:proofErr w:type="spellStart"/>
      <w:r>
        <w:rPr>
          <w:sz w:val="24"/>
        </w:rPr>
        <w:t>Drozdyho</w:t>
      </w:r>
      <w:proofErr w:type="spellEnd"/>
      <w:r>
        <w:rPr>
          <w:sz w:val="24"/>
        </w:rPr>
        <w:t xml:space="preserve">, </w:t>
      </w:r>
      <w:r w:rsidRPr="000A5115">
        <w:rPr>
          <w:sz w:val="24"/>
        </w:rPr>
        <w:t xml:space="preserve">Senohrad </w:t>
      </w:r>
      <w:r w:rsidRPr="00F541A7">
        <w:rPr>
          <w:sz w:val="24"/>
        </w:rPr>
        <w:t xml:space="preserve">č. </w:t>
      </w:r>
      <w:r>
        <w:rPr>
          <w:sz w:val="24"/>
        </w:rPr>
        <w:t>49  na celé funkčné obdobie</w:t>
      </w:r>
    </w:p>
    <w:p w:rsidR="0065311F" w:rsidRPr="00F371CB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návrh viacročného rozpočtu na roky 2020, 2021 </w:t>
      </w:r>
    </w:p>
    <w:p w:rsidR="0065311F" w:rsidRPr="001702CA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</w:rPr>
        <w:t>súhlasné stanovisko hl. kontrolóra obce k návrhu viacročného rozpočtu na roky 2019, 2020, 2021</w:t>
      </w:r>
    </w:p>
    <w:p w:rsidR="0065311F" w:rsidRPr="00331619" w:rsidRDefault="0065311F" w:rsidP="0065311F">
      <w:pPr>
        <w:jc w:val="both"/>
        <w:rPr>
          <w:b/>
          <w:sz w:val="24"/>
          <w:szCs w:val="24"/>
        </w:rPr>
      </w:pPr>
    </w:p>
    <w:p w:rsidR="0065311F" w:rsidRPr="00331619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619">
        <w:rPr>
          <w:b/>
          <w:sz w:val="24"/>
          <w:szCs w:val="24"/>
        </w:rPr>
        <w:t>konštatuje, že</w:t>
      </w:r>
    </w:p>
    <w:p w:rsidR="0065311F" w:rsidRPr="00331619" w:rsidRDefault="0065311F" w:rsidP="0065311F">
      <w:pPr>
        <w:ind w:left="360"/>
        <w:jc w:val="both"/>
        <w:rPr>
          <w:b/>
          <w:sz w:val="24"/>
          <w:szCs w:val="24"/>
        </w:rPr>
      </w:pPr>
    </w:p>
    <w:p w:rsidR="0065311F" w:rsidRPr="00331619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 xml:space="preserve">novozvolená starostka obce p. </w:t>
      </w:r>
      <w:r>
        <w:rPr>
          <w:sz w:val="24"/>
          <w:szCs w:val="24"/>
        </w:rPr>
        <w:t xml:space="preserve">Mgr. </w:t>
      </w:r>
      <w:r w:rsidRPr="00331619">
        <w:rPr>
          <w:sz w:val="24"/>
          <w:szCs w:val="24"/>
        </w:rPr>
        <w:t xml:space="preserve">Oľga </w:t>
      </w:r>
      <w:proofErr w:type="spellStart"/>
      <w:r w:rsidRPr="00331619">
        <w:rPr>
          <w:sz w:val="24"/>
          <w:szCs w:val="24"/>
        </w:rPr>
        <w:t>Bartková</w:t>
      </w:r>
      <w:proofErr w:type="spellEnd"/>
      <w:r w:rsidRPr="00331619">
        <w:rPr>
          <w:sz w:val="24"/>
          <w:szCs w:val="24"/>
        </w:rPr>
        <w:t xml:space="preserve"> zložila zákonom predpísaný sľub starostu obce</w:t>
      </w:r>
    </w:p>
    <w:p w:rsidR="0065311F" w:rsidRPr="00331619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>zvolení poslanci obecného zastupiteľstva zložili zákonom predpísaný sľub poslanca obecného zastupiteľstva</w:t>
      </w:r>
    </w:p>
    <w:p w:rsidR="0065311F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Čierna Anna</w:t>
      </w:r>
    </w:p>
    <w:p w:rsidR="0065311F" w:rsidRPr="00CB26BD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Drozdy Milan ml.</w:t>
      </w:r>
    </w:p>
    <w:p w:rsidR="0065311F" w:rsidRPr="00331619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Malček</w:t>
      </w:r>
      <w:proofErr w:type="spellEnd"/>
      <w:r>
        <w:rPr>
          <w:sz w:val="24"/>
          <w:szCs w:val="24"/>
        </w:rPr>
        <w:t xml:space="preserve"> Jozef, Mgr.</w:t>
      </w:r>
    </w:p>
    <w:p w:rsidR="0065311F" w:rsidRPr="00331619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Matejka Štefan</w:t>
      </w:r>
    </w:p>
    <w:p w:rsidR="0065311F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Orem</w:t>
      </w:r>
      <w:proofErr w:type="spellEnd"/>
      <w:r>
        <w:rPr>
          <w:sz w:val="24"/>
          <w:szCs w:val="24"/>
        </w:rPr>
        <w:t xml:space="preserve"> Ján</w:t>
      </w:r>
    </w:p>
    <w:p w:rsidR="0065311F" w:rsidRPr="00331619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Stankovičková</w:t>
      </w:r>
      <w:proofErr w:type="spellEnd"/>
      <w:r>
        <w:rPr>
          <w:sz w:val="24"/>
          <w:szCs w:val="24"/>
        </w:rPr>
        <w:t xml:space="preserve"> Zuzana</w:t>
      </w:r>
    </w:p>
    <w:p w:rsidR="0065311F" w:rsidRPr="00331619" w:rsidRDefault="0065311F" w:rsidP="0065311F">
      <w:pPr>
        <w:numPr>
          <w:ilvl w:val="0"/>
          <w:numId w:val="2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>Turanová</w:t>
      </w:r>
      <w:r>
        <w:rPr>
          <w:sz w:val="24"/>
          <w:szCs w:val="24"/>
        </w:rPr>
        <w:t xml:space="preserve"> Erika, Mgr.</w:t>
      </w:r>
    </w:p>
    <w:p w:rsidR="0065311F" w:rsidRDefault="0065311F" w:rsidP="0065311F">
      <w:pPr>
        <w:jc w:val="both"/>
        <w:rPr>
          <w:sz w:val="24"/>
          <w:szCs w:val="24"/>
        </w:rPr>
      </w:pPr>
    </w:p>
    <w:p w:rsidR="0065311F" w:rsidRPr="00331619" w:rsidRDefault="0065311F" w:rsidP="0065311F">
      <w:pPr>
        <w:ind w:left="1416"/>
        <w:jc w:val="both"/>
        <w:rPr>
          <w:sz w:val="24"/>
          <w:szCs w:val="24"/>
        </w:rPr>
      </w:pPr>
    </w:p>
    <w:p w:rsidR="0065311F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331619">
        <w:rPr>
          <w:b/>
          <w:sz w:val="24"/>
          <w:szCs w:val="24"/>
        </w:rPr>
        <w:t>riaďuje</w:t>
      </w:r>
    </w:p>
    <w:p w:rsidR="0065311F" w:rsidRDefault="0065311F" w:rsidP="0065311F">
      <w:pPr>
        <w:ind w:left="708"/>
        <w:jc w:val="both"/>
        <w:rPr>
          <w:b/>
          <w:sz w:val="24"/>
          <w:szCs w:val="24"/>
        </w:rPr>
      </w:pPr>
    </w:p>
    <w:p w:rsidR="0065311F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Komisie </w:t>
      </w:r>
    </w:p>
    <w:p w:rsidR="0065311F" w:rsidRDefault="0065311F" w:rsidP="0065311F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a/ výstavby a verejného poriadku</w:t>
      </w:r>
    </w:p>
    <w:p w:rsidR="0065311F" w:rsidRDefault="0065311F" w:rsidP="0065311F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b/ kultúrnu, pre mládež a šport</w:t>
      </w:r>
    </w:p>
    <w:p w:rsidR="0065311F" w:rsidRDefault="0065311F" w:rsidP="0065311F">
      <w:pPr>
        <w:ind w:left="1416"/>
        <w:jc w:val="both"/>
        <w:rPr>
          <w:sz w:val="24"/>
          <w:szCs w:val="24"/>
        </w:rPr>
      </w:pPr>
    </w:p>
    <w:p w:rsidR="0065311F" w:rsidRDefault="0065311F" w:rsidP="0065311F">
      <w:pPr>
        <w:ind w:left="1416"/>
        <w:jc w:val="both"/>
        <w:rPr>
          <w:sz w:val="24"/>
          <w:szCs w:val="24"/>
        </w:rPr>
      </w:pPr>
    </w:p>
    <w:p w:rsidR="0065311F" w:rsidRPr="00A670F8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670F8">
        <w:rPr>
          <w:b/>
          <w:sz w:val="24"/>
          <w:szCs w:val="24"/>
        </w:rPr>
        <w:t>olí</w:t>
      </w:r>
      <w:r>
        <w:rPr>
          <w:b/>
          <w:sz w:val="24"/>
          <w:szCs w:val="24"/>
        </w:rPr>
        <w:t xml:space="preserve"> verejným hlasovaním</w:t>
      </w:r>
    </w:p>
    <w:p w:rsidR="0065311F" w:rsidRPr="00331619" w:rsidRDefault="0065311F" w:rsidP="0065311F">
      <w:pPr>
        <w:jc w:val="both"/>
        <w:rPr>
          <w:b/>
          <w:sz w:val="24"/>
          <w:szCs w:val="24"/>
        </w:rPr>
      </w:pPr>
    </w:p>
    <w:p w:rsidR="0065311F" w:rsidRPr="000A5115" w:rsidRDefault="0065311F" w:rsidP="0065311F">
      <w:pPr>
        <w:tabs>
          <w:tab w:val="left" w:pos="426"/>
          <w:tab w:val="left" w:pos="709"/>
        </w:tabs>
        <w:ind w:firstLine="709"/>
        <w:jc w:val="both"/>
        <w:rPr>
          <w:sz w:val="24"/>
        </w:rPr>
      </w:pPr>
      <w:r w:rsidRPr="000A5115">
        <w:rPr>
          <w:sz w:val="24"/>
        </w:rPr>
        <w:t xml:space="preserve">a/ zloženie </w:t>
      </w:r>
      <w:r>
        <w:rPr>
          <w:sz w:val="24"/>
        </w:rPr>
        <w:t>K</w:t>
      </w:r>
      <w:r w:rsidRPr="000A5115">
        <w:rPr>
          <w:sz w:val="24"/>
        </w:rPr>
        <w:t>omisie</w:t>
      </w:r>
      <w:r>
        <w:rPr>
          <w:sz w:val="24"/>
        </w:rPr>
        <w:t xml:space="preserve"> </w:t>
      </w:r>
      <w:r w:rsidRPr="000A5115">
        <w:rPr>
          <w:sz w:val="24"/>
        </w:rPr>
        <w:t>výstavb</w:t>
      </w:r>
      <w:r>
        <w:rPr>
          <w:sz w:val="24"/>
        </w:rPr>
        <w:t>y a ver. poriad</w:t>
      </w:r>
      <w:r w:rsidRPr="000A5115">
        <w:rPr>
          <w:sz w:val="24"/>
        </w:rPr>
        <w:t>k</w:t>
      </w:r>
      <w:r>
        <w:rPr>
          <w:sz w:val="24"/>
        </w:rPr>
        <w:t>u</w:t>
      </w:r>
      <w:r w:rsidRPr="000A5115">
        <w:rPr>
          <w:sz w:val="24"/>
        </w:rPr>
        <w:t xml:space="preserve">: </w:t>
      </w:r>
      <w:r w:rsidRPr="000A5115">
        <w:rPr>
          <w:sz w:val="24"/>
        </w:rPr>
        <w:tab/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 xml:space="preserve">p. Mgr. Erika Turanová – </w:t>
      </w:r>
      <w:proofErr w:type="spellStart"/>
      <w:r>
        <w:rPr>
          <w:sz w:val="24"/>
        </w:rPr>
        <w:t>predsedkyňa</w:t>
      </w:r>
      <w:proofErr w:type="spellEnd"/>
      <w:r>
        <w:rPr>
          <w:sz w:val="24"/>
        </w:rPr>
        <w:t>, poslankyňa OZ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>p. Štefan Matejka – člen, poslanec OZ</w:t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 xml:space="preserve">p. Ján </w:t>
      </w:r>
      <w:proofErr w:type="spellStart"/>
      <w:r>
        <w:rPr>
          <w:sz w:val="24"/>
        </w:rPr>
        <w:t>Orem</w:t>
      </w:r>
      <w:proofErr w:type="spellEnd"/>
      <w:r>
        <w:rPr>
          <w:sz w:val="24"/>
        </w:rPr>
        <w:t xml:space="preserve"> – člen, poslanec OZ</w:t>
      </w:r>
    </w:p>
    <w:p w:rsidR="0065311F" w:rsidRDefault="0065311F" w:rsidP="0065311F">
      <w:pPr>
        <w:tabs>
          <w:tab w:val="left" w:pos="426"/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</w:p>
    <w:p w:rsidR="0065311F" w:rsidRPr="000A5115" w:rsidRDefault="0065311F" w:rsidP="0065311F">
      <w:pPr>
        <w:tabs>
          <w:tab w:val="left" w:pos="426"/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</w:r>
      <w:r w:rsidRPr="000A5115">
        <w:rPr>
          <w:sz w:val="24"/>
        </w:rPr>
        <w:tab/>
        <w:t>b/ zloženie Komisie kultúrnej, pre mládež a šport</w:t>
      </w:r>
      <w:r w:rsidRPr="000A5115">
        <w:rPr>
          <w:sz w:val="24"/>
        </w:rPr>
        <w:tab/>
      </w:r>
      <w:r w:rsidRPr="000A5115">
        <w:rPr>
          <w:sz w:val="24"/>
        </w:rPr>
        <w:tab/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 xml:space="preserve">p. Anna Čierna – </w:t>
      </w:r>
      <w:proofErr w:type="spellStart"/>
      <w:r>
        <w:rPr>
          <w:sz w:val="24"/>
        </w:rPr>
        <w:t>predsedkyňa</w:t>
      </w:r>
      <w:proofErr w:type="spellEnd"/>
      <w:r>
        <w:rPr>
          <w:sz w:val="24"/>
        </w:rPr>
        <w:t>, poslankyňa OZ</w:t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>p. Zuzana Stankovičová – členka, poslankyňa OZ</w:t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  <w:r>
        <w:rPr>
          <w:sz w:val="24"/>
        </w:rPr>
        <w:t xml:space="preserve">p. Mgr. Jozef </w:t>
      </w:r>
      <w:proofErr w:type="spellStart"/>
      <w:r>
        <w:rPr>
          <w:sz w:val="24"/>
        </w:rPr>
        <w:t>Malček</w:t>
      </w:r>
      <w:proofErr w:type="spellEnd"/>
      <w:r>
        <w:rPr>
          <w:sz w:val="24"/>
        </w:rPr>
        <w:t xml:space="preserve"> – člen, poslanec OZ</w:t>
      </w:r>
    </w:p>
    <w:p w:rsidR="0065311F" w:rsidRDefault="0065311F" w:rsidP="0065311F">
      <w:pPr>
        <w:tabs>
          <w:tab w:val="left" w:pos="426"/>
          <w:tab w:val="left" w:pos="709"/>
        </w:tabs>
        <w:ind w:left="426" w:firstLine="709"/>
        <w:jc w:val="both"/>
        <w:rPr>
          <w:sz w:val="24"/>
        </w:rPr>
      </w:pPr>
    </w:p>
    <w:p w:rsidR="0065311F" w:rsidRDefault="0065311F" w:rsidP="0065311F">
      <w:pPr>
        <w:tabs>
          <w:tab w:val="left" w:pos="426"/>
          <w:tab w:val="left" w:pos="709"/>
        </w:tabs>
        <w:ind w:left="426"/>
        <w:jc w:val="both"/>
        <w:rPr>
          <w:sz w:val="24"/>
        </w:rPr>
      </w:pPr>
      <w:r>
        <w:rPr>
          <w:sz w:val="24"/>
        </w:rPr>
        <w:t>Doplnenie z radov občanov bude uskutočnené v ďalšom pracovnom stretnutí zasadnutia OZ.</w:t>
      </w:r>
    </w:p>
    <w:p w:rsidR="0065311F" w:rsidRDefault="0065311F" w:rsidP="0065311F">
      <w:pPr>
        <w:tabs>
          <w:tab w:val="left" w:pos="426"/>
          <w:tab w:val="left" w:pos="709"/>
        </w:tabs>
        <w:ind w:left="426"/>
        <w:jc w:val="both"/>
        <w:rPr>
          <w:sz w:val="24"/>
        </w:rPr>
      </w:pPr>
    </w:p>
    <w:p w:rsidR="0065311F" w:rsidRDefault="0065311F" w:rsidP="0065311F">
      <w:pPr>
        <w:tabs>
          <w:tab w:val="left" w:pos="426"/>
          <w:tab w:val="left" w:pos="709"/>
        </w:tabs>
        <w:ind w:left="426"/>
        <w:jc w:val="both"/>
        <w:rPr>
          <w:sz w:val="24"/>
        </w:rPr>
      </w:pPr>
    </w:p>
    <w:p w:rsidR="0065311F" w:rsidRDefault="0065311F" w:rsidP="0065311F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>u</w:t>
      </w:r>
      <w:r w:rsidRPr="001702CA">
        <w:rPr>
          <w:b/>
          <w:sz w:val="24"/>
        </w:rPr>
        <w:t>rčuje</w:t>
      </w:r>
    </w:p>
    <w:p w:rsidR="0065311F" w:rsidRDefault="0065311F" w:rsidP="0065311F">
      <w:pPr>
        <w:tabs>
          <w:tab w:val="left" w:pos="426"/>
          <w:tab w:val="left" w:pos="709"/>
          <w:tab w:val="left" w:pos="1985"/>
          <w:tab w:val="left" w:pos="2835"/>
        </w:tabs>
        <w:ind w:left="360"/>
        <w:jc w:val="both"/>
        <w:rPr>
          <w:sz w:val="24"/>
        </w:rPr>
      </w:pPr>
    </w:p>
    <w:p w:rsidR="0065311F" w:rsidRPr="001407EA" w:rsidRDefault="0065311F" w:rsidP="0065311F">
      <w:pPr>
        <w:numPr>
          <w:ilvl w:val="1"/>
          <w:numId w:val="1"/>
        </w:numPr>
        <w:tabs>
          <w:tab w:val="left" w:pos="426"/>
          <w:tab w:val="left" w:pos="709"/>
          <w:tab w:val="left" w:pos="1985"/>
          <w:tab w:val="left" w:pos="2835"/>
        </w:tabs>
        <w:jc w:val="both"/>
        <w:rPr>
          <w:sz w:val="24"/>
        </w:rPr>
      </w:pPr>
      <w:r w:rsidRPr="001407EA">
        <w:rPr>
          <w:sz w:val="24"/>
        </w:rPr>
        <w:t xml:space="preserve">v súlade so zákonom NR SR č. 253/1994 Z. z. o právnom postavení a platových pomeroch starostov obcí a primátorov miest v znení neskorších predpisov v rozsahu určenom doterajším  obecným zastupiteľstvom najneskôr 90 dní pred voľbami mesačný plat starostky Mgr. Oľgy </w:t>
      </w:r>
      <w:proofErr w:type="spellStart"/>
      <w:r w:rsidRPr="001407EA">
        <w:rPr>
          <w:sz w:val="24"/>
        </w:rPr>
        <w:t>Bartkovej</w:t>
      </w:r>
      <w:proofErr w:type="spellEnd"/>
      <w:r w:rsidRPr="001407EA">
        <w:rPr>
          <w:sz w:val="24"/>
        </w:rPr>
        <w:t xml:space="preserve"> vo výške 1,83 násobku priemernej mesačnej mzdy zamestnanca v národnom hospodárstve vyčíslenej na základe údajov Štatistického úradu Slovenskej republiky za predchádzajúci kalendárny rok (2017) od 1.12.2018 </w:t>
      </w:r>
    </w:p>
    <w:p w:rsidR="0065311F" w:rsidRPr="007C1EAA" w:rsidRDefault="0065311F" w:rsidP="0065311F">
      <w:pPr>
        <w:numPr>
          <w:ilvl w:val="1"/>
          <w:numId w:val="1"/>
        </w:numPr>
        <w:tabs>
          <w:tab w:val="left" w:pos="426"/>
          <w:tab w:val="left" w:pos="709"/>
          <w:tab w:val="left" w:pos="1985"/>
          <w:tab w:val="left" w:pos="2835"/>
        </w:tabs>
        <w:jc w:val="both"/>
        <w:rPr>
          <w:sz w:val="24"/>
        </w:rPr>
      </w:pPr>
      <w:r w:rsidRPr="007C1EAA">
        <w:rPr>
          <w:sz w:val="24"/>
        </w:rPr>
        <w:t>náplň práce Komisie výstavby a verejného poriadku a Komisie kultúrnej, pre mládež a šport</w:t>
      </w:r>
    </w:p>
    <w:p w:rsidR="0065311F" w:rsidRPr="00331619" w:rsidRDefault="0065311F" w:rsidP="0065311F">
      <w:pPr>
        <w:jc w:val="both"/>
        <w:rPr>
          <w:sz w:val="24"/>
          <w:szCs w:val="24"/>
        </w:rPr>
      </w:pPr>
    </w:p>
    <w:p w:rsidR="0065311F" w:rsidRPr="00331619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619">
        <w:rPr>
          <w:b/>
          <w:sz w:val="24"/>
          <w:szCs w:val="24"/>
        </w:rPr>
        <w:t>schvaľuje</w:t>
      </w:r>
    </w:p>
    <w:p w:rsidR="0065311F" w:rsidRDefault="0065311F" w:rsidP="0065311F">
      <w:pPr>
        <w:tabs>
          <w:tab w:val="left" w:pos="426"/>
          <w:tab w:val="left" w:pos="1134"/>
          <w:tab w:val="left" w:pos="2835"/>
        </w:tabs>
        <w:jc w:val="both"/>
        <w:rPr>
          <w:b/>
          <w:sz w:val="24"/>
          <w:szCs w:val="24"/>
        </w:rPr>
      </w:pPr>
    </w:p>
    <w:p w:rsidR="0065311F" w:rsidRDefault="0065311F" w:rsidP="0065311F">
      <w:pPr>
        <w:numPr>
          <w:ilvl w:val="1"/>
          <w:numId w:val="1"/>
        </w:numPr>
        <w:tabs>
          <w:tab w:val="clear" w:pos="1353"/>
          <w:tab w:val="left" w:pos="426"/>
          <w:tab w:val="num" w:pos="709"/>
          <w:tab w:val="left" w:pos="1134"/>
          <w:tab w:val="left" w:pos="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zlúčenie</w:t>
      </w:r>
      <w:r w:rsidRPr="00995E98">
        <w:rPr>
          <w:sz w:val="24"/>
          <w:szCs w:val="24"/>
        </w:rPr>
        <w:t xml:space="preserve"> komisi</w:t>
      </w:r>
      <w:r>
        <w:rPr>
          <w:sz w:val="24"/>
          <w:szCs w:val="24"/>
        </w:rPr>
        <w:t>e mandátovej, volebnej a návrhovej</w:t>
      </w:r>
      <w:r w:rsidRPr="00995E98">
        <w:rPr>
          <w:sz w:val="24"/>
          <w:szCs w:val="24"/>
        </w:rPr>
        <w:t xml:space="preserve"> do jednej komisie</w:t>
      </w:r>
    </w:p>
    <w:p w:rsidR="0065311F" w:rsidRPr="002B6DFE" w:rsidRDefault="0065311F" w:rsidP="0065311F">
      <w:pPr>
        <w:numPr>
          <w:ilvl w:val="1"/>
          <w:numId w:val="1"/>
        </w:numPr>
        <w:tabs>
          <w:tab w:val="clear" w:pos="1353"/>
          <w:tab w:val="left" w:pos="426"/>
          <w:tab w:val="num" w:pos="709"/>
          <w:tab w:val="left" w:pos="1134"/>
          <w:tab w:val="left" w:pos="283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zloženie komisie mandátovej, volebnej a návrhovej : p. </w:t>
      </w:r>
      <w:proofErr w:type="spellStart"/>
      <w:r>
        <w:rPr>
          <w:sz w:val="24"/>
          <w:szCs w:val="24"/>
        </w:rPr>
        <w:t>Malček</w:t>
      </w:r>
      <w:proofErr w:type="spellEnd"/>
      <w:r>
        <w:rPr>
          <w:sz w:val="24"/>
          <w:szCs w:val="24"/>
        </w:rPr>
        <w:t xml:space="preserve"> Jozef, Mgr., p. Čierna Anna, p. Stankovičová Zuzana </w:t>
      </w:r>
    </w:p>
    <w:p w:rsidR="0065311F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úpravy rozpočtu obce k 31.12.2018</w:t>
      </w:r>
    </w:p>
    <w:p w:rsidR="0065311F" w:rsidRPr="00331619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neuplatňovanie programového rozpočtu v roku 2019</w:t>
      </w:r>
    </w:p>
    <w:p w:rsidR="0065311F" w:rsidRPr="0044687F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 w:rsidRPr="00331619">
        <w:rPr>
          <w:sz w:val="24"/>
          <w:szCs w:val="24"/>
        </w:rPr>
        <w:t>rozpočet obce na rok 20</w:t>
      </w:r>
      <w:r>
        <w:rPr>
          <w:sz w:val="24"/>
          <w:szCs w:val="24"/>
        </w:rPr>
        <w:t xml:space="preserve">19 ako vyrovnaný </w:t>
      </w:r>
      <w:r w:rsidRPr="0044687F">
        <w:rPr>
          <w:sz w:val="24"/>
          <w:szCs w:val="24"/>
        </w:rPr>
        <w:t>na úrovni hlavných kategórií</w:t>
      </w:r>
    </w:p>
    <w:p w:rsidR="0065311F" w:rsidRPr="007C1EAA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 w:rsidRPr="00511760">
        <w:rPr>
          <w:sz w:val="24"/>
          <w:szCs w:val="24"/>
        </w:rPr>
        <w:t>VZN č.</w:t>
      </w:r>
      <w:r>
        <w:rPr>
          <w:sz w:val="24"/>
          <w:szCs w:val="24"/>
        </w:rPr>
        <w:t xml:space="preserve"> 2/2018</w:t>
      </w:r>
      <w:r w:rsidRPr="00511760">
        <w:rPr>
          <w:sz w:val="24"/>
          <w:szCs w:val="24"/>
        </w:rPr>
        <w:t xml:space="preserve"> o určení výšky</w:t>
      </w:r>
      <w:r w:rsidRPr="00511760">
        <w:rPr>
          <w:sz w:val="24"/>
        </w:rPr>
        <w:t xml:space="preserve"> dotácie na prevádzku a mzdy na žiaka základnej školy, dieťa materskej školy a dieťa školského zariadenia na rok 201</w:t>
      </w:r>
      <w:r>
        <w:rPr>
          <w:sz w:val="24"/>
        </w:rPr>
        <w:t>9</w:t>
      </w:r>
    </w:p>
    <w:p w:rsidR="0065311F" w:rsidRPr="00260B5C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</w:rPr>
        <w:t>VZN č. 3/2018 o miestnej dani z nehnuteľnosti</w:t>
      </w:r>
    </w:p>
    <w:p w:rsidR="0065311F" w:rsidRPr="00BB550A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 w:rsidRPr="00BB550A">
        <w:rPr>
          <w:sz w:val="24"/>
        </w:rPr>
        <w:t xml:space="preserve">VZN č. </w:t>
      </w:r>
      <w:r>
        <w:rPr>
          <w:sz w:val="24"/>
        </w:rPr>
        <w:t xml:space="preserve">4/2018 o miestnych daniach </w:t>
      </w:r>
    </w:p>
    <w:p w:rsidR="0065311F" w:rsidRPr="00027638" w:rsidRDefault="0065311F" w:rsidP="0065311F">
      <w:pPr>
        <w:numPr>
          <w:ilvl w:val="1"/>
          <w:numId w:val="1"/>
        </w:numPr>
        <w:tabs>
          <w:tab w:val="clear" w:pos="1353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</w:rPr>
        <w:t>Inventarizačnú komisiu pre inventarizáciu finančného majetku, inventarizáciu obstarania dlhodobého majetku vrátane preddavkov, inventarizáciu zostatkov na účtoch zúčtovacích vzťahov (pohľadávky a záväzky) a finančných účtoch (bankové účty) a inventarizáciu zostatkov na podsúvahových účtoch obce podľa príkazu starostky obce Senohrad č. 2/2018  k 31.12.2018</w:t>
      </w:r>
    </w:p>
    <w:p w:rsidR="0065311F" w:rsidRDefault="0065311F" w:rsidP="0065311F">
      <w:pPr>
        <w:ind w:left="709"/>
        <w:jc w:val="both"/>
        <w:rPr>
          <w:sz w:val="24"/>
        </w:rPr>
      </w:pPr>
      <w:r>
        <w:rPr>
          <w:sz w:val="24"/>
        </w:rPr>
        <w:t xml:space="preserve">predseda komisie: Ing. </w:t>
      </w:r>
      <w:proofErr w:type="spellStart"/>
      <w:r>
        <w:rPr>
          <w:sz w:val="24"/>
        </w:rPr>
        <w:t>Bučíková</w:t>
      </w:r>
      <w:proofErr w:type="spellEnd"/>
      <w:r>
        <w:rPr>
          <w:sz w:val="24"/>
        </w:rPr>
        <w:t xml:space="preserve"> Anna</w:t>
      </w:r>
    </w:p>
    <w:p w:rsidR="0065311F" w:rsidRDefault="0065311F" w:rsidP="0065311F">
      <w:pPr>
        <w:ind w:left="709"/>
        <w:jc w:val="both"/>
        <w:rPr>
          <w:sz w:val="24"/>
        </w:rPr>
      </w:pPr>
      <w:r>
        <w:rPr>
          <w:sz w:val="24"/>
        </w:rPr>
        <w:t xml:space="preserve">členovia komisie: Mgr. </w:t>
      </w:r>
      <w:proofErr w:type="spellStart"/>
      <w:r>
        <w:rPr>
          <w:sz w:val="24"/>
        </w:rPr>
        <w:t>Bartková</w:t>
      </w:r>
      <w:proofErr w:type="spellEnd"/>
      <w:r>
        <w:rPr>
          <w:sz w:val="24"/>
        </w:rPr>
        <w:t xml:space="preserve"> Oľga, Ing. </w:t>
      </w:r>
      <w:proofErr w:type="spellStart"/>
      <w:r>
        <w:rPr>
          <w:sz w:val="24"/>
        </w:rPr>
        <w:t>Gutten</w:t>
      </w:r>
      <w:proofErr w:type="spellEnd"/>
      <w:r>
        <w:rPr>
          <w:sz w:val="24"/>
        </w:rPr>
        <w:t xml:space="preserve"> Jozef, Čierna Anna</w:t>
      </w:r>
    </w:p>
    <w:p w:rsidR="0065311F" w:rsidRDefault="0065311F" w:rsidP="0065311F">
      <w:pPr>
        <w:jc w:val="both"/>
        <w:rPr>
          <w:sz w:val="24"/>
        </w:rPr>
      </w:pPr>
      <w:r>
        <w:rPr>
          <w:sz w:val="24"/>
        </w:rPr>
        <w:lastRenderedPageBreak/>
        <w:t xml:space="preserve">   10</w:t>
      </w:r>
      <w:r w:rsidRPr="00BB550A">
        <w:rPr>
          <w:sz w:val="24"/>
        </w:rPr>
        <w:t>. cenovú ponuk</w:t>
      </w:r>
      <w:r>
        <w:rPr>
          <w:sz w:val="24"/>
        </w:rPr>
        <w:t>u</w:t>
      </w:r>
      <w:r w:rsidRPr="00BB550A">
        <w:rPr>
          <w:sz w:val="24"/>
        </w:rPr>
        <w:t xml:space="preserve"> na posyp obecných kom</w:t>
      </w:r>
      <w:r>
        <w:rPr>
          <w:sz w:val="24"/>
        </w:rPr>
        <w:t>u</w:t>
      </w:r>
      <w:r w:rsidRPr="00BB550A">
        <w:rPr>
          <w:sz w:val="24"/>
        </w:rPr>
        <w:t>n</w:t>
      </w:r>
      <w:r>
        <w:rPr>
          <w:sz w:val="24"/>
        </w:rPr>
        <w:t>i</w:t>
      </w:r>
      <w:r w:rsidRPr="00BB550A">
        <w:rPr>
          <w:sz w:val="24"/>
        </w:rPr>
        <w:t>kácií</w:t>
      </w:r>
      <w:r>
        <w:rPr>
          <w:sz w:val="24"/>
        </w:rPr>
        <w:t xml:space="preserve">  Martina </w:t>
      </w:r>
      <w:proofErr w:type="spellStart"/>
      <w:r>
        <w:rPr>
          <w:sz w:val="24"/>
        </w:rPr>
        <w:t>Drozdyho</w:t>
      </w:r>
      <w:proofErr w:type="spellEnd"/>
      <w:r>
        <w:rPr>
          <w:sz w:val="24"/>
        </w:rPr>
        <w:t xml:space="preserve"> podľa priloženej cenovej ponuky</w:t>
      </w:r>
    </w:p>
    <w:p w:rsidR="0065311F" w:rsidRDefault="0065311F" w:rsidP="0065311F">
      <w:pPr>
        <w:jc w:val="both"/>
        <w:rPr>
          <w:sz w:val="24"/>
        </w:rPr>
      </w:pPr>
      <w:r>
        <w:rPr>
          <w:sz w:val="24"/>
        </w:rPr>
        <w:t xml:space="preserve">   11. finančný príspevok 600,-- EUR na organizovanie obecnej zabíjačky pre DHZ Senohrad</w:t>
      </w:r>
    </w:p>
    <w:p w:rsidR="0065311F" w:rsidRPr="00511760" w:rsidRDefault="0065311F" w:rsidP="0065311F">
      <w:pPr>
        <w:jc w:val="both"/>
        <w:rPr>
          <w:sz w:val="24"/>
          <w:szCs w:val="24"/>
        </w:rPr>
      </w:pPr>
      <w:bookmarkStart w:id="0" w:name="_GoBack"/>
      <w:r>
        <w:rPr>
          <w:sz w:val="24"/>
        </w:rPr>
        <w:t xml:space="preserve">   12. pridelenie 1 izb. bytu v bytovom dome Senohrad 171 p. </w:t>
      </w:r>
      <w:proofErr w:type="spellStart"/>
      <w:r>
        <w:rPr>
          <w:sz w:val="24"/>
        </w:rPr>
        <w:t>Sekovej</w:t>
      </w:r>
      <w:proofErr w:type="spellEnd"/>
      <w:r>
        <w:rPr>
          <w:sz w:val="24"/>
        </w:rPr>
        <w:t xml:space="preserve"> Alene, Senohrad 47 </w:t>
      </w:r>
    </w:p>
    <w:bookmarkEnd w:id="0"/>
    <w:p w:rsidR="0065311F" w:rsidRPr="001E2187" w:rsidRDefault="0065311F" w:rsidP="0065311F">
      <w:pPr>
        <w:ind w:left="709"/>
        <w:jc w:val="both"/>
        <w:rPr>
          <w:sz w:val="24"/>
          <w:szCs w:val="24"/>
        </w:rPr>
      </w:pPr>
    </w:p>
    <w:p w:rsidR="0065311F" w:rsidRPr="00511760" w:rsidRDefault="0065311F" w:rsidP="0065311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</w:t>
      </w:r>
    </w:p>
    <w:p w:rsidR="0065311F" w:rsidRDefault="0065311F" w:rsidP="0065311F">
      <w:pPr>
        <w:ind w:firstLine="360"/>
        <w:jc w:val="both"/>
        <w:rPr>
          <w:sz w:val="24"/>
          <w:szCs w:val="24"/>
        </w:rPr>
      </w:pPr>
    </w:p>
    <w:p w:rsidR="0065311F" w:rsidRDefault="0065311F" w:rsidP="0065311F">
      <w:pPr>
        <w:numPr>
          <w:ilvl w:val="1"/>
          <w:numId w:val="1"/>
        </w:numPr>
        <w:jc w:val="both"/>
        <w:rPr>
          <w:sz w:val="24"/>
          <w:szCs w:val="24"/>
        </w:rPr>
      </w:pPr>
      <w:r w:rsidRPr="00331619">
        <w:rPr>
          <w:sz w:val="24"/>
          <w:szCs w:val="24"/>
        </w:rPr>
        <w:t>starostk</w:t>
      </w:r>
      <w:r>
        <w:rPr>
          <w:sz w:val="24"/>
          <w:szCs w:val="24"/>
        </w:rPr>
        <w:t>u</w:t>
      </w:r>
      <w:r w:rsidRPr="00331619">
        <w:rPr>
          <w:sz w:val="24"/>
          <w:szCs w:val="24"/>
        </w:rPr>
        <w:t xml:space="preserve"> obce </w:t>
      </w:r>
      <w:r>
        <w:rPr>
          <w:sz w:val="24"/>
          <w:szCs w:val="24"/>
        </w:rPr>
        <w:t xml:space="preserve">p. Mgr. Oľgu </w:t>
      </w:r>
      <w:proofErr w:type="spellStart"/>
      <w:r>
        <w:rPr>
          <w:sz w:val="24"/>
          <w:szCs w:val="24"/>
        </w:rPr>
        <w:t>Bartkovú</w:t>
      </w:r>
      <w:proofErr w:type="spellEnd"/>
      <w:r>
        <w:rPr>
          <w:sz w:val="24"/>
          <w:szCs w:val="24"/>
        </w:rPr>
        <w:t xml:space="preserve"> v spolupráci so zvolenými predsedami Komisií predložiť na najbližšie zasadnutie OZ návrh na doplnenie členov komisií z radov občanov</w:t>
      </w:r>
    </w:p>
    <w:p w:rsidR="0065311F" w:rsidRDefault="0065311F" w:rsidP="0065311F">
      <w:pPr>
        <w:ind w:firstLine="360"/>
        <w:jc w:val="both"/>
        <w:rPr>
          <w:sz w:val="24"/>
          <w:szCs w:val="24"/>
        </w:rPr>
      </w:pPr>
    </w:p>
    <w:p w:rsidR="0065311F" w:rsidRDefault="0065311F" w:rsidP="0065311F">
      <w:pPr>
        <w:ind w:firstLine="360"/>
        <w:jc w:val="both"/>
        <w:rPr>
          <w:b/>
          <w:sz w:val="24"/>
          <w:szCs w:val="24"/>
        </w:rPr>
      </w:pPr>
      <w:r w:rsidRPr="0053264A">
        <w:rPr>
          <w:b/>
          <w:sz w:val="24"/>
          <w:szCs w:val="24"/>
        </w:rPr>
        <w:t xml:space="preserve">H. ruší </w:t>
      </w:r>
    </w:p>
    <w:p w:rsidR="0065311F" w:rsidRDefault="0065311F" w:rsidP="0065311F">
      <w:pPr>
        <w:ind w:firstLine="360"/>
        <w:jc w:val="both"/>
        <w:rPr>
          <w:b/>
          <w:sz w:val="24"/>
          <w:szCs w:val="24"/>
        </w:rPr>
      </w:pPr>
    </w:p>
    <w:p w:rsidR="0065311F" w:rsidRPr="00BB550A" w:rsidRDefault="0065311F" w:rsidP="0065311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 obce Senohrad č. 1/2017 o </w:t>
      </w:r>
      <w:r w:rsidRPr="00511760">
        <w:rPr>
          <w:sz w:val="24"/>
          <w:szCs w:val="24"/>
        </w:rPr>
        <w:t>určení výšky</w:t>
      </w:r>
      <w:r w:rsidRPr="00511760">
        <w:rPr>
          <w:sz w:val="24"/>
        </w:rPr>
        <w:t xml:space="preserve"> dotácie na prevádzku a mzdy na žiaka </w:t>
      </w:r>
      <w:r w:rsidRPr="00BB550A">
        <w:rPr>
          <w:sz w:val="24"/>
        </w:rPr>
        <w:t>základnej školy, dieťa materskej školy a dieťa školského zariadenia na rok 2017</w:t>
      </w:r>
    </w:p>
    <w:p w:rsidR="0065311F" w:rsidRPr="00BB550A" w:rsidRDefault="0065311F" w:rsidP="0065311F">
      <w:pPr>
        <w:numPr>
          <w:ilvl w:val="0"/>
          <w:numId w:val="4"/>
        </w:numPr>
        <w:jc w:val="both"/>
        <w:rPr>
          <w:sz w:val="24"/>
          <w:szCs w:val="24"/>
        </w:rPr>
      </w:pPr>
      <w:r w:rsidRPr="00BB550A">
        <w:rPr>
          <w:sz w:val="24"/>
          <w:szCs w:val="24"/>
        </w:rPr>
        <w:t>VZN obce Senohrad č. 2/2012 o miestnych daniach</w:t>
      </w:r>
    </w:p>
    <w:p w:rsidR="0065311F" w:rsidRPr="00BB550A" w:rsidRDefault="0065311F" w:rsidP="0065311F">
      <w:pPr>
        <w:numPr>
          <w:ilvl w:val="0"/>
          <w:numId w:val="4"/>
        </w:numPr>
        <w:jc w:val="both"/>
        <w:rPr>
          <w:sz w:val="24"/>
          <w:szCs w:val="24"/>
        </w:rPr>
      </w:pPr>
      <w:r w:rsidRPr="00BB550A">
        <w:rPr>
          <w:sz w:val="24"/>
          <w:szCs w:val="24"/>
        </w:rPr>
        <w:t xml:space="preserve">VZN obce Senohrad č. 4/2014 o miestnej dani z nehnuteľnosti </w:t>
      </w:r>
    </w:p>
    <w:p w:rsidR="0065311F" w:rsidRPr="00121BFF" w:rsidRDefault="0065311F" w:rsidP="0065311F">
      <w:pPr>
        <w:jc w:val="both"/>
      </w:pPr>
    </w:p>
    <w:p w:rsidR="0065311F" w:rsidRPr="00F27360" w:rsidRDefault="0065311F" w:rsidP="0065311F">
      <w:pPr>
        <w:jc w:val="both"/>
      </w:pPr>
      <w:r>
        <w:t xml:space="preserve"> </w:t>
      </w:r>
    </w:p>
    <w:p w:rsidR="0065311F" w:rsidRDefault="0065311F" w:rsidP="0065311F">
      <w:pPr>
        <w:jc w:val="both"/>
      </w:pPr>
    </w:p>
    <w:p w:rsidR="0065311F" w:rsidRPr="00E478B0" w:rsidRDefault="0065311F" w:rsidP="0065311F">
      <w:pPr>
        <w:jc w:val="both"/>
      </w:pPr>
    </w:p>
    <w:p w:rsidR="0065311F" w:rsidRDefault="0065311F" w:rsidP="0065311F">
      <w:pPr>
        <w:tabs>
          <w:tab w:val="left" w:pos="1985"/>
        </w:tabs>
        <w:jc w:val="both"/>
        <w:rPr>
          <w:b/>
          <w:sz w:val="24"/>
          <w:u w:val="single"/>
        </w:rPr>
      </w:pPr>
    </w:p>
    <w:p w:rsidR="0065311F" w:rsidRDefault="0065311F" w:rsidP="0065311F">
      <w:pPr>
        <w:tabs>
          <w:tab w:val="left" w:pos="1985"/>
        </w:tabs>
        <w:jc w:val="both"/>
        <w:rPr>
          <w:b/>
          <w:sz w:val="24"/>
          <w:u w:val="single"/>
        </w:rPr>
      </w:pPr>
    </w:p>
    <w:p w:rsidR="0065311F" w:rsidRDefault="0065311F" w:rsidP="0065311F">
      <w:pPr>
        <w:tabs>
          <w:tab w:val="left" w:pos="1985"/>
        </w:tabs>
        <w:jc w:val="both"/>
        <w:rPr>
          <w:b/>
          <w:sz w:val="24"/>
          <w:u w:val="single"/>
        </w:rPr>
      </w:pPr>
    </w:p>
    <w:p w:rsidR="0065311F" w:rsidRDefault="0065311F" w:rsidP="0065311F">
      <w:pPr>
        <w:tabs>
          <w:tab w:val="left" w:pos="1985"/>
        </w:tabs>
        <w:jc w:val="both"/>
        <w:rPr>
          <w:b/>
          <w:sz w:val="24"/>
          <w:u w:val="single"/>
        </w:rPr>
      </w:pPr>
    </w:p>
    <w:p w:rsidR="0065311F" w:rsidRDefault="0065311F" w:rsidP="0065311F">
      <w:pPr>
        <w:tabs>
          <w:tab w:val="left" w:pos="1985"/>
        </w:tabs>
        <w:jc w:val="both"/>
        <w:rPr>
          <w:b/>
          <w:sz w:val="24"/>
          <w:u w:val="single"/>
        </w:rPr>
      </w:pPr>
    </w:p>
    <w:p w:rsidR="002B6FF6" w:rsidRDefault="002B6FF6"/>
    <w:sectPr w:rsidR="002B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1CA"/>
    <w:multiLevelType w:val="hybridMultilevel"/>
    <w:tmpl w:val="4F223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FF2"/>
    <w:multiLevelType w:val="hybridMultilevel"/>
    <w:tmpl w:val="D4020F18"/>
    <w:lvl w:ilvl="0" w:tplc="52C6FD8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0260196"/>
    <w:multiLevelType w:val="hybridMultilevel"/>
    <w:tmpl w:val="6358C61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E260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73C01"/>
    <w:multiLevelType w:val="hybridMultilevel"/>
    <w:tmpl w:val="BA34D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B"/>
    <w:rsid w:val="002B6FF6"/>
    <w:rsid w:val="0065311F"/>
    <w:rsid w:val="009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4FF-47ED-4647-8BA3-1ABD6EEC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2</cp:revision>
  <dcterms:created xsi:type="dcterms:W3CDTF">2018-12-07T08:56:00Z</dcterms:created>
  <dcterms:modified xsi:type="dcterms:W3CDTF">2018-12-07T09:00:00Z</dcterms:modified>
</cp:coreProperties>
</file>